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Сейчас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анализируя полученную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семинаре в Берлине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информацию, делаю вывод, как важно не забывать нашу историю, помнить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пережитые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страшные страницы, связанные с Холокостом, одним из самых чудовищных  явлений,  случившимся в мировой истории  ХХ века. </w:t>
      </w:r>
    </w:p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Хочу выразить огромную благодарность и признательность организаторам семинара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НПЦ «Холокост»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F2B8B">
        <w:rPr>
          <w:rFonts w:ascii="Times New Roman" w:hAnsi="Times New Roman" w:cs="Times New Roman"/>
          <w:sz w:val="28"/>
          <w:szCs w:val="28"/>
        </w:rPr>
        <w:t xml:space="preserve">музею «Дом </w:t>
      </w:r>
      <w:proofErr w:type="spellStart"/>
      <w:r w:rsidRPr="007F2B8B">
        <w:rPr>
          <w:rFonts w:ascii="Times New Roman" w:hAnsi="Times New Roman" w:cs="Times New Roman"/>
          <w:sz w:val="28"/>
          <w:szCs w:val="28"/>
        </w:rPr>
        <w:t>Ванзейской</w:t>
      </w:r>
      <w:proofErr w:type="spellEnd"/>
      <w:r w:rsidRPr="007F2B8B">
        <w:rPr>
          <w:rFonts w:ascii="Times New Roman" w:hAnsi="Times New Roman" w:cs="Times New Roman"/>
          <w:sz w:val="28"/>
          <w:szCs w:val="28"/>
        </w:rPr>
        <w:t xml:space="preserve"> конференции»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 незабываемые впечатления,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информацию и опыт,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полученные в ходе его работы. </w:t>
      </w:r>
      <w:r w:rsidR="004A05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Отдельная благодарность Татьяне </w:t>
      </w:r>
      <w:proofErr w:type="spellStart"/>
      <w:r w:rsidR="004A05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Маныкиной</w:t>
      </w:r>
      <w:proofErr w:type="spellEnd"/>
      <w:r w:rsidR="004A0576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которая с первой и до последней минуты пребывания в Берлине была с нашей группой: везде нас сопровождала, проводила экскурсии, много рассказывала и показывала. </w:t>
      </w:r>
    </w:p>
    <w:p w:rsidR="007122AE" w:rsidRDefault="00A808D8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A808D8">
        <w:rPr>
          <w:rFonts w:ascii="Times New Roman" w:hAnsi="Times New Roman" w:cs="Times New Roman"/>
          <w:sz w:val="28"/>
        </w:rPr>
        <w:t xml:space="preserve">Программа  семинара </w:t>
      </w:r>
      <w:r>
        <w:rPr>
          <w:rFonts w:ascii="Times New Roman" w:hAnsi="Times New Roman" w:cs="Times New Roman"/>
          <w:sz w:val="28"/>
        </w:rPr>
        <w:t xml:space="preserve">была глубоко продумана и </w:t>
      </w:r>
      <w:r w:rsidRPr="00A808D8">
        <w:rPr>
          <w:rFonts w:ascii="Times New Roman" w:hAnsi="Times New Roman" w:cs="Times New Roman"/>
          <w:sz w:val="28"/>
        </w:rPr>
        <w:t>сочетала лекционные и практические занятия.</w:t>
      </w:r>
      <w:r w:rsidRPr="00BC669F">
        <w:rPr>
          <w:sz w:val="28"/>
        </w:rPr>
        <w:t xml:space="preserve"> 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Выступления лекторов</w:t>
      </w:r>
      <w:r w:rsidR="00322D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сотрудников Дома </w:t>
      </w:r>
      <w:proofErr w:type="spellStart"/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Ванзейской</w:t>
      </w:r>
      <w:proofErr w:type="spellEnd"/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конференции, 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документального Центра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опографии террора, 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музея в </w:t>
      </w:r>
      <w:proofErr w:type="spellStart"/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Карлсхорсте</w:t>
      </w:r>
      <w:proofErr w:type="spellEnd"/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содержали важн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ые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содержательн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ые 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практическ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ие</w:t>
      </w:r>
      <w:r w:rsidR="007F2B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аспект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Запомнились практические занятия (</w:t>
      </w:r>
      <w:proofErr w:type="spellStart"/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воркошопы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)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доктора В. Кайзера и А. </w:t>
      </w:r>
      <w:proofErr w:type="spellStart"/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Клиймука</w:t>
      </w:r>
      <w:proofErr w:type="spellEnd"/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0576" w:rsidRDefault="004A0576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Также нам посчастливилось присутствовать на </w:t>
      </w:r>
      <w:r w:rsidR="00322D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очень значимом мероприятии -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открытии выставки «Холокост: </w:t>
      </w:r>
      <w:r w:rsidRPr="004A0576">
        <w:rPr>
          <w:rFonts w:ascii="Times New Roman" w:hAnsi="Times New Roman" w:cs="Times New Roman"/>
          <w:sz w:val="28"/>
          <w:szCs w:val="28"/>
          <w:shd w:val="clear" w:color="auto" w:fill="FFFFFF"/>
        </w:rPr>
        <w:t>уничтожение, освобождение, спасение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которое состоялось 5 февраля в Красной Ратуше в Берлине. </w:t>
      </w:r>
    </w:p>
    <w:p w:rsidR="007122AE" w:rsidRDefault="00322D91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еминар дал возможность </w:t>
      </w:r>
      <w:r w:rsidR="00A808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познакомиться с профессиональным 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опытом представител</w:t>
      </w:r>
      <w:r w:rsidR="00A808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ей</w:t>
      </w:r>
      <w:r w:rsidR="007122A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других регионов. </w:t>
      </w:r>
      <w:r w:rsidR="00A808D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 каждого есть свои интересные находки и приемы, которые были представлены коллегами в один из дней мероприятия. </w:t>
      </w:r>
    </w:p>
    <w:p w:rsidR="00FA7F27" w:rsidRDefault="00EB4A2C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 «под занавес» нашего семинара И.А. Альт</w:t>
      </w:r>
      <w:r w:rsidR="00322D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ман сделал нам еще один подарок -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организовал встречу с удивительным писателем Романом Левиным. Роман Александрович рассказал нам </w:t>
      </w:r>
      <w:r w:rsidR="00FA7F2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историю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свое</w:t>
      </w:r>
      <w:r w:rsidR="00FA7F2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детств</w:t>
      </w:r>
      <w:r w:rsidR="00FA7F2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а, как он, совсем еще мальчишка, выживал и не был сломлен ужасами войны. Его проникновенный рассказ нас всех очень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задел «за живое»</w:t>
      </w:r>
      <w:r w:rsidR="00FA7F2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F27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Такие встречи необходимы нам, живущим в мирное время.  Мы должны помнить, что прошлое и настоящее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неразрывно связано. Без памяти прошлого невозможно мирное и счастливое настоящее и будущее. </w:t>
      </w:r>
    </w:p>
    <w:p w:rsidR="00A808D8" w:rsidRDefault="00A808D8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Полученная </w:t>
      </w:r>
      <w:r w:rsidR="001818F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на семинаре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информация для меня  является очень нужной и значимой для дальнейшей работы с педагогами</w:t>
      </w:r>
      <w:r w:rsidR="00EB4A2C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позволит мне более целенаправленно планировать работу  и мероприятия по теме Холокоста в регионе.</w:t>
      </w:r>
    </w:p>
    <w:p w:rsidR="00A808D8" w:rsidRDefault="00A808D8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A808D8" w:rsidRDefault="00A808D8" w:rsidP="00322D9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322D91" w:rsidRDefault="007D1271" w:rsidP="007D127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Елена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Одегова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D127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начальник отдела сопровождения образования МБУ «Центр мониторинга и сопровождения образования» г. Рязани</w:t>
      </w:r>
    </w:p>
    <w:p w:rsidR="007D1271" w:rsidRDefault="007D1271" w:rsidP="007D1271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7D1271" w:rsidRDefault="007D1271" w:rsidP="007D1271">
      <w:pPr>
        <w:spacing w:after="0" w:line="240" w:lineRule="auto"/>
        <w:ind w:firstLine="709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F2B8B" w:rsidRDefault="007F2B8B" w:rsidP="00322D91">
      <w:pPr>
        <w:spacing w:after="0" w:line="240" w:lineRule="auto"/>
        <w:ind w:firstLine="709"/>
        <w:jc w:val="both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7F2B8B" w:rsidRDefault="007F2B8B" w:rsidP="00322D91">
      <w:pPr>
        <w:spacing w:after="0" w:line="240" w:lineRule="auto"/>
        <w:ind w:firstLine="709"/>
        <w:jc w:val="both"/>
      </w:pPr>
    </w:p>
    <w:p w:rsidR="006E4F93" w:rsidRDefault="006E4F93" w:rsidP="00322D91">
      <w:pPr>
        <w:spacing w:after="0" w:line="240" w:lineRule="auto"/>
        <w:ind w:firstLine="709"/>
        <w:jc w:val="both"/>
      </w:pPr>
    </w:p>
    <w:sectPr w:rsidR="006E4F93" w:rsidSect="008A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B"/>
    <w:rsid w:val="001818FC"/>
    <w:rsid w:val="00322D91"/>
    <w:rsid w:val="004A0576"/>
    <w:rsid w:val="006E4F93"/>
    <w:rsid w:val="007122AE"/>
    <w:rsid w:val="007D1271"/>
    <w:rsid w:val="007F2B8B"/>
    <w:rsid w:val="00A808D8"/>
    <w:rsid w:val="00DB7494"/>
    <w:rsid w:val="00EB4A2C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2B8B"/>
  </w:style>
  <w:style w:type="paragraph" w:customStyle="1" w:styleId="xp614">
    <w:name w:val="xp_6_14"/>
    <w:basedOn w:val="a"/>
    <w:rsid w:val="00A8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A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F2B8B"/>
  </w:style>
  <w:style w:type="paragraph" w:customStyle="1" w:styleId="xp614">
    <w:name w:val="xp_6_14"/>
    <w:basedOn w:val="a"/>
    <w:rsid w:val="00A8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A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Секретарь</cp:lastModifiedBy>
  <cp:revision>3</cp:revision>
  <dcterms:created xsi:type="dcterms:W3CDTF">2019-02-12T13:54:00Z</dcterms:created>
  <dcterms:modified xsi:type="dcterms:W3CDTF">2019-02-12T13:59:00Z</dcterms:modified>
</cp:coreProperties>
</file>